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98" w:rsidRDefault="00824C98" w:rsidP="00824C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Макарова Марина Владимировна</w:t>
      </w:r>
    </w:p>
    <w:tbl>
      <w:tblPr>
        <w:tblW w:w="154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645"/>
        <w:gridCol w:w="1597"/>
        <w:gridCol w:w="1500"/>
        <w:gridCol w:w="4737"/>
        <w:gridCol w:w="2598"/>
        <w:gridCol w:w="2362"/>
      </w:tblGrid>
      <w:tr w:rsidR="00824C98" w:rsidRPr="0063175E" w:rsidTr="00563FBF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Класс,  буква (литер)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Предмет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ФИО учителя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Срок выполнения задания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Тема урока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Тип задания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Параграф учебника, платформа</w:t>
            </w:r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Математика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994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  <w:t>20</w:t>
            </w: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.04-21.04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D02592" w:rsidRDefault="009944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Запись и название чисел до 20. Сложение и вычитание в пределах 20 без перехода через десяток.</w:t>
            </w:r>
            <w:r w:rsidR="0063175E" w:rsidRPr="0063175E">
              <w:rPr>
                <w:rFonts w:ascii="Times New Roman" w:hAnsi="Times New Roman" w:cs="Times New Roman"/>
              </w:rPr>
              <w:t xml:space="preserve"> 1) сформировать представление о двузначных числах, умение </w:t>
            </w:r>
            <w:r w:rsidR="0063175E">
              <w:rPr>
                <w:rFonts w:ascii="Times New Roman" w:hAnsi="Times New Roman" w:cs="Times New Roman"/>
              </w:rPr>
              <w:t xml:space="preserve">сравнивать, </w:t>
            </w:r>
            <w:r w:rsidR="0063175E" w:rsidRPr="0063175E">
              <w:rPr>
                <w:rFonts w:ascii="Times New Roman" w:hAnsi="Times New Roman" w:cs="Times New Roman"/>
              </w:rPr>
              <w:t>читать и записывать двузначные числа разными способами;</w:t>
            </w:r>
            <w:r w:rsidR="00D02592">
              <w:rPr>
                <w:rFonts w:ascii="Times New Roman" w:hAnsi="Times New Roman" w:cs="Times New Roman"/>
              </w:rPr>
              <w:t xml:space="preserve"> 2) актуализировать </w:t>
            </w:r>
            <w:r w:rsidR="0063175E" w:rsidRPr="0063175E">
              <w:rPr>
                <w:rFonts w:ascii="Times New Roman" w:hAnsi="Times New Roman" w:cs="Times New Roman"/>
              </w:rPr>
              <w:t>знание нумерации двузначных чисел до двадцати, умение записывать разными способами, умение решать составные задачи на нахождение целого.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Выполнение заданий в тетради, просмотр презентации, </w:t>
            </w:r>
            <w:r w:rsidR="00563FB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работа с учебником, </w:t>
            </w: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практическая работа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Урок </w:t>
            </w:r>
            <w:r w:rsidR="009944A0"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32,</w:t>
            </w:r>
            <w:r w:rsidR="0097529A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bookmarkStart w:id="0" w:name="_GoBack"/>
            <w:bookmarkEnd w:id="0"/>
            <w:r w:rsidR="009944A0"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33 </w:t>
            </w: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учебник 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63175E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Родной язык (русский)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563FBF" w:rsidP="00563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20.04-24.04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F00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F0079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 д.).</w:t>
            </w:r>
            <w:r w:rsidR="00563FBF"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Познакомить с лексикой, обозначающей предметы и явления традиционного русского быта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Выполняют практическое задание,</w:t>
            </w:r>
            <w:r w:rsidR="00563FB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просмотр презентации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563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21.04-22.04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F0079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Звуки и буквы. Алфавит.</w:t>
            </w:r>
            <w:r w:rsidR="00563FBF">
              <w:t xml:space="preserve"> </w:t>
            </w:r>
            <w:r w:rsidR="00563FBF">
              <w:rPr>
                <w:rFonts w:ascii="Times New Roman" w:hAnsi="Times New Roman" w:cs="Times New Roman"/>
                <w:lang w:eastAsia="en-US"/>
              </w:rPr>
              <w:t>Ф</w:t>
            </w:r>
            <w:r w:rsidR="00563FBF" w:rsidRPr="00563FBF">
              <w:rPr>
                <w:rFonts w:ascii="Times New Roman" w:hAnsi="Times New Roman" w:cs="Times New Roman"/>
                <w:lang w:eastAsia="en-US"/>
              </w:rPr>
              <w:t>ормировать у детей умение переключать внимание с лексического значения слова на его звуковую форму; учить различать звуки речи и звуки окружающего мира, расширять представление о звуковом составе слова и его связи со значением слова; закрепить у школьников предст</w:t>
            </w:r>
            <w:r w:rsidR="00563FBF">
              <w:rPr>
                <w:rFonts w:ascii="Times New Roman" w:hAnsi="Times New Roman" w:cs="Times New Roman"/>
                <w:lang w:eastAsia="en-US"/>
              </w:rPr>
              <w:t>авление о букве как знаке звука.</w:t>
            </w:r>
            <w:r w:rsidR="00563FBF">
              <w:t xml:space="preserve"> </w:t>
            </w:r>
            <w:r w:rsidR="00563FBF">
              <w:rPr>
                <w:rFonts w:ascii="Times New Roman" w:hAnsi="Times New Roman" w:cs="Times New Roman"/>
                <w:lang w:eastAsia="en-US"/>
              </w:rPr>
              <w:t>З</w:t>
            </w:r>
            <w:r w:rsidR="00563FBF" w:rsidRPr="00563FBF">
              <w:rPr>
                <w:rFonts w:ascii="Times New Roman" w:hAnsi="Times New Roman" w:cs="Times New Roman"/>
                <w:lang w:eastAsia="en-US"/>
              </w:rPr>
              <w:t>акреплять первоначальные знания детей об алфавите; дать представление о практическом применении знания алфавита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Выполнение упражнений в тетради, </w:t>
            </w:r>
            <w:r w:rsidR="00563FB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работа с учебником, </w:t>
            </w: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просмотр презентации.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Стр.</w:t>
            </w:r>
            <w:r w:rsidR="00563FBF">
              <w:rPr>
                <w:rFonts w:ascii="Times New Roman" w:hAnsi="Times New Roman" w:cs="Times New Roman"/>
                <w:color w:val="000000"/>
                <w:lang w:eastAsia="en-US"/>
              </w:rPr>
              <w:t>45-51</w:t>
            </w: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 учебник,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63175E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Окружающий мир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4E5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21.04-27.04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4E5947" w:rsidP="004E5947">
            <w:pPr>
              <w:pStyle w:val="a3"/>
              <w:shd w:val="clear" w:color="auto" w:fill="FFFFFF"/>
              <w:spacing w:after="0"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4E5947">
              <w:rPr>
                <w:color w:val="000000"/>
                <w:sz w:val="22"/>
                <w:szCs w:val="22"/>
                <w:lang w:eastAsia="en-US"/>
              </w:rPr>
              <w:t>Москва – столица России.</w:t>
            </w:r>
            <w:r>
              <w:t xml:space="preserve"> </w:t>
            </w:r>
            <w:r w:rsidRPr="004E5947">
              <w:rPr>
                <w:color w:val="000000"/>
                <w:sz w:val="22"/>
                <w:szCs w:val="22"/>
                <w:lang w:eastAsia="en-US"/>
              </w:rPr>
              <w:t>Мы – семья народов России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r w:rsidRPr="004E5947">
              <w:rPr>
                <w:color w:val="000000"/>
                <w:sz w:val="22"/>
                <w:szCs w:val="22"/>
                <w:lang w:eastAsia="en-US"/>
              </w:rPr>
              <w:t>ознакомить с историей развития и становления Москвы; с символикой Москвы</w:t>
            </w:r>
            <w:r>
              <w:rPr>
                <w:color w:val="000000"/>
                <w:sz w:val="22"/>
                <w:szCs w:val="22"/>
                <w:lang w:eastAsia="en-US"/>
              </w:rPr>
              <w:t>; д</w:t>
            </w:r>
            <w:r w:rsidRPr="004E5947">
              <w:rPr>
                <w:color w:val="000000"/>
                <w:sz w:val="22"/>
                <w:szCs w:val="22"/>
                <w:lang w:eastAsia="en-US"/>
              </w:rPr>
              <w:t xml:space="preserve">ать представление о России, как </w:t>
            </w:r>
            <w:r>
              <w:rPr>
                <w:color w:val="000000"/>
                <w:sz w:val="22"/>
                <w:szCs w:val="22"/>
                <w:lang w:eastAsia="en-US"/>
              </w:rPr>
              <w:t>об общей Родине разных народов; п</w:t>
            </w:r>
            <w:r w:rsidRPr="004E5947">
              <w:rPr>
                <w:color w:val="000000"/>
                <w:sz w:val="22"/>
                <w:szCs w:val="22"/>
                <w:lang w:eastAsia="en-US"/>
              </w:rPr>
              <w:t>ознакомить с культурой, традициями, национальными костюмами народов России.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Ответы на вопросы, выполнение заданий, работа с учебником</w:t>
            </w:r>
            <w:r w:rsidR="004E5947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 просмотр презентации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Учебник стр. </w:t>
            </w:r>
            <w:r w:rsidR="004E5947">
              <w:rPr>
                <w:rFonts w:ascii="Times New Roman" w:hAnsi="Times New Roman" w:cs="Times New Roman"/>
                <w:color w:val="000000"/>
                <w:lang w:eastAsia="en-US"/>
              </w:rPr>
              <w:t>44-49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Технология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 xml:space="preserve">Макарова Марина </w:t>
            </w:r>
            <w:r w:rsidRPr="0063175E">
              <w:rPr>
                <w:rFonts w:ascii="Times New Roman" w:hAnsi="Times New Roman" w:cs="Times New Roman"/>
                <w:lang w:eastAsia="en-US"/>
              </w:rPr>
              <w:lastRenderedPageBreak/>
              <w:t>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B25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21.04-27.04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B257EB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lang w:eastAsia="en-US"/>
              </w:rPr>
            </w:pPr>
            <w:r w:rsidRPr="00D02592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Использование ветра.  Работа с бумагой. Понятие</w:t>
            </w:r>
            <w:proofErr w:type="gramStart"/>
            <w:r w:rsidRPr="00D02592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:«</w:t>
            </w:r>
            <w:proofErr w:type="gramEnd"/>
            <w:r w:rsidRPr="00D02592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флюгер». Изделие «Вертушка»</w:t>
            </w:r>
            <w:r w:rsidR="00D02592" w:rsidRPr="00D02592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.</w:t>
            </w:r>
            <w:r w:rsidR="00D02592" w:rsidRPr="00D02592">
              <w:rPr>
                <w:color w:val="000000" w:themeColor="text1"/>
              </w:rPr>
              <w:t xml:space="preserve"> </w:t>
            </w:r>
            <w:r w:rsidR="00D02592" w:rsidRPr="00D02592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lastRenderedPageBreak/>
              <w:t>Продолжить знакомить учащихся с возможностями использования ветра; познакомить с новым видом бумаги (металлизированная); научить формировать изделия из металлизированной бумаги; развивать навыки самооценки и самоконтроля, мелкую моторику пальцев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lastRenderedPageBreak/>
              <w:t xml:space="preserve">Отбирают материалы, инструменты и </w:t>
            </w:r>
            <w:r w:rsidRPr="0063175E"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lastRenderedPageBreak/>
              <w:t>приспособления для работы по теме урока. Выполняют изделия по алгоритму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google-формы</w:t>
            </w:r>
          </w:p>
        </w:tc>
      </w:tr>
      <w:tr w:rsidR="00824C98" w:rsidRPr="0063175E" w:rsidTr="00D02592">
        <w:trPr>
          <w:trHeight w:val="238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Математика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994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22.04-25.04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9944A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Запись и название чисел до 20. Сложение и вычитание в пределах 20 без перехода через десяток.</w:t>
            </w:r>
            <w:r w:rsidR="0063175E" w:rsidRPr="006317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175E">
              <w:rPr>
                <w:rFonts w:ascii="Times New Roman" w:hAnsi="Times New Roman" w:cs="Times New Roman"/>
                <w:lang w:eastAsia="en-US"/>
              </w:rPr>
              <w:t>1) С</w:t>
            </w:r>
            <w:r w:rsidR="0063175E" w:rsidRPr="0063175E">
              <w:rPr>
                <w:rFonts w:ascii="Times New Roman" w:hAnsi="Times New Roman" w:cs="Times New Roman"/>
                <w:lang w:eastAsia="en-US"/>
              </w:rPr>
              <w:t>формировать умение складывать и вычитать двузначные ч</w:t>
            </w:r>
            <w:r w:rsidR="00D02592">
              <w:rPr>
                <w:rFonts w:ascii="Times New Roman" w:hAnsi="Times New Roman" w:cs="Times New Roman"/>
                <w:lang w:eastAsia="en-US"/>
              </w:rPr>
              <w:t>исла без перехода через разряд.</w:t>
            </w:r>
            <w:r w:rsidR="0063175E">
              <w:rPr>
                <w:rFonts w:ascii="Times New Roman" w:hAnsi="Times New Roman" w:cs="Times New Roman"/>
                <w:lang w:eastAsia="en-US"/>
              </w:rPr>
              <w:t>2) А</w:t>
            </w:r>
            <w:r w:rsidR="0063175E" w:rsidRPr="0063175E">
              <w:rPr>
                <w:rFonts w:ascii="Times New Roman" w:hAnsi="Times New Roman" w:cs="Times New Roman"/>
                <w:lang w:eastAsia="en-US"/>
              </w:rPr>
              <w:t>ктуализировать знание нумерации двузначных чисел, умение представлять двузначные числа в виде суммы разрядных слагаемых, тренировать вычислительный навык, умение решать простые задачи.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Выполнение заданий в тетради, просмотр презентации, </w:t>
            </w:r>
            <w:r w:rsidR="00563FB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работа с учебником, </w:t>
            </w: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практическая работа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9944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Урок 34,35 </w:t>
            </w:r>
            <w:r w:rsidR="00824C98" w:rsidRPr="0063175E">
              <w:rPr>
                <w:rFonts w:ascii="Times New Roman" w:hAnsi="Times New Roman" w:cs="Times New Roman"/>
                <w:color w:val="000000"/>
                <w:lang w:eastAsia="en-US"/>
              </w:rPr>
              <w:t>учебник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63175E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</w:tc>
      </w:tr>
      <w:tr w:rsidR="00824C98" w:rsidRPr="0063175E" w:rsidTr="00563FBF">
        <w:trPr>
          <w:trHeight w:val="7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Литературное чтение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C3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22.04-28.04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C3602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3602F">
              <w:rPr>
                <w:rFonts w:ascii="Times New Roman" w:hAnsi="Times New Roman" w:cs="Times New Roman"/>
                <w:lang w:eastAsia="en-US"/>
              </w:rPr>
              <w:t xml:space="preserve">Узнай сказку. Жили-были буквы (Юдин «Почему «А» первая?» Т. </w:t>
            </w:r>
            <w:proofErr w:type="spellStart"/>
            <w:r w:rsidRPr="00C3602F">
              <w:rPr>
                <w:rFonts w:ascii="Times New Roman" w:hAnsi="Times New Roman" w:cs="Times New Roman"/>
                <w:lang w:eastAsia="en-US"/>
              </w:rPr>
              <w:t>Коти</w:t>
            </w:r>
            <w:proofErr w:type="spellEnd"/>
            <w:r w:rsidRPr="00C3602F">
              <w:rPr>
                <w:rFonts w:ascii="Times New Roman" w:hAnsi="Times New Roman" w:cs="Times New Roman"/>
                <w:lang w:eastAsia="en-US"/>
              </w:rPr>
              <w:t xml:space="preserve"> «Катя и буквы». </w:t>
            </w:r>
            <w:proofErr w:type="spellStart"/>
            <w:r w:rsidRPr="00C3602F">
              <w:rPr>
                <w:rFonts w:ascii="Times New Roman" w:hAnsi="Times New Roman" w:cs="Times New Roman"/>
                <w:lang w:eastAsia="en-US"/>
              </w:rPr>
              <w:t>И.Гамазкова</w:t>
            </w:r>
            <w:proofErr w:type="spellEnd"/>
            <w:r w:rsidRPr="00C3602F">
              <w:rPr>
                <w:rFonts w:ascii="Times New Roman" w:hAnsi="Times New Roman" w:cs="Times New Roman"/>
                <w:lang w:eastAsia="en-US"/>
              </w:rPr>
              <w:t xml:space="preserve"> «Живая азбука»)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>
              <w:t xml:space="preserve"> </w:t>
            </w:r>
            <w:r w:rsidRPr="00C3602F">
              <w:rPr>
                <w:rFonts w:ascii="Times New Roman" w:hAnsi="Times New Roman" w:cs="Times New Roman"/>
                <w:lang w:eastAsia="en-US"/>
              </w:rPr>
              <w:t>С.Маршак «Курочка Ряба и десять утят». Русская народная сказка «Лиса, заяц и петух». Л. Пантелеев «Две лягушки».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 </w:t>
            </w:r>
            <w:r w:rsidRPr="00C360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1.Сформировать понятия по теме; уметь сравнивать сказки, видеть их сходство и различие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.2</w:t>
            </w:r>
            <w:r w:rsidRPr="00C360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C3602F">
              <w:rPr>
                <w:rFonts w:ascii="Times New Roman" w:hAnsi="Times New Roman" w:cs="Times New Roman"/>
              </w:rPr>
              <w:t xml:space="preserve"> </w:t>
            </w:r>
            <w:r w:rsidR="00677F1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C3602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тличать сказку от других литературных произведений, совершенствовать навыки чтения, отбирать нужную информацию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Выразительное чтение текста, ответы на вопросы по тексту, 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Учебник стр. </w:t>
            </w:r>
            <w:r w:rsidR="00C3602F">
              <w:rPr>
                <w:rFonts w:ascii="Times New Roman" w:hAnsi="Times New Roman" w:cs="Times New Roman"/>
                <w:color w:val="000000"/>
                <w:lang w:eastAsia="en-US"/>
              </w:rPr>
              <w:t>52-73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r w:rsidRPr="0063175E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563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23.04-24.04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563FBF" w:rsidP="004E594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563FBF">
              <w:rPr>
                <w:rFonts w:ascii="Times New Roman" w:hAnsi="Times New Roman" w:cs="Times New Roman"/>
                <w:lang w:eastAsia="en-US"/>
              </w:rPr>
              <w:t xml:space="preserve">Гласные </w:t>
            </w:r>
            <w:r>
              <w:rPr>
                <w:rFonts w:ascii="Times New Roman" w:hAnsi="Times New Roman" w:cs="Times New Roman"/>
                <w:lang w:eastAsia="en-US"/>
              </w:rPr>
              <w:t xml:space="preserve">и согласные </w:t>
            </w:r>
            <w:r w:rsidRPr="00563FBF">
              <w:rPr>
                <w:rFonts w:ascii="Times New Roman" w:hAnsi="Times New Roman" w:cs="Times New Roman"/>
                <w:lang w:eastAsia="en-US"/>
              </w:rPr>
              <w:t>звуки. Обозначение их буквами.</w:t>
            </w:r>
            <w:r w:rsidR="004E5947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="004E5947">
              <w:rPr>
                <w:rFonts w:ascii="Times New Roman" w:hAnsi="Times New Roman" w:cs="Times New Roman"/>
                <w:lang w:eastAsia="en-US"/>
              </w:rPr>
              <w:t>З</w:t>
            </w:r>
            <w:r w:rsidR="004E5947" w:rsidRPr="004E5947">
              <w:rPr>
                <w:rFonts w:ascii="Times New Roman" w:hAnsi="Times New Roman" w:cs="Times New Roman"/>
                <w:lang w:eastAsia="en-US"/>
              </w:rPr>
              <w:t>акрепить умения распознавать гласные</w:t>
            </w:r>
            <w:r w:rsidR="004E5947">
              <w:rPr>
                <w:rFonts w:ascii="Times New Roman" w:hAnsi="Times New Roman" w:cs="Times New Roman"/>
                <w:lang w:eastAsia="en-US"/>
              </w:rPr>
              <w:t xml:space="preserve"> и согласные</w:t>
            </w:r>
            <w:r w:rsidR="004E5947" w:rsidRPr="004E5947">
              <w:rPr>
                <w:rFonts w:ascii="Times New Roman" w:hAnsi="Times New Roman" w:cs="Times New Roman"/>
                <w:lang w:eastAsia="en-US"/>
              </w:rPr>
              <w:t xml:space="preserve"> звуки в слове, характеризовать их и обозначать на письме буквами; развивать у детей фонематический слух; определять гласные</w:t>
            </w:r>
            <w:r w:rsidR="004E5947">
              <w:rPr>
                <w:rFonts w:ascii="Times New Roman" w:hAnsi="Times New Roman" w:cs="Times New Roman"/>
                <w:lang w:eastAsia="en-US"/>
              </w:rPr>
              <w:t xml:space="preserve"> и согласные </w:t>
            </w:r>
            <w:r w:rsidR="004E5947" w:rsidRPr="004E5947">
              <w:rPr>
                <w:rFonts w:ascii="Times New Roman" w:hAnsi="Times New Roman" w:cs="Times New Roman"/>
                <w:lang w:eastAsia="en-US"/>
              </w:rPr>
              <w:t xml:space="preserve"> звуки по их характерным особенностям; различать гласные звуки и буквы для их обозначения;</w:t>
            </w:r>
            <w:r w:rsidR="004E5947">
              <w:t xml:space="preserve"> </w:t>
            </w:r>
            <w:r w:rsidR="004E5947" w:rsidRPr="004E5947">
              <w:rPr>
                <w:rFonts w:ascii="Times New Roman" w:hAnsi="Times New Roman" w:cs="Times New Roman"/>
                <w:lang w:eastAsia="en-US"/>
              </w:rPr>
              <w:t xml:space="preserve">развивать умение работать с моделями слов и проводить </w:t>
            </w:r>
            <w:proofErr w:type="spellStart"/>
            <w:r w:rsidR="004E5947" w:rsidRPr="004E5947">
              <w:rPr>
                <w:rFonts w:ascii="Times New Roman" w:hAnsi="Times New Roman" w:cs="Times New Roman"/>
                <w:lang w:eastAsia="en-US"/>
              </w:rPr>
              <w:t>звуко-буквенный</w:t>
            </w:r>
            <w:proofErr w:type="spellEnd"/>
            <w:r w:rsidR="004E5947" w:rsidRPr="004E5947">
              <w:rPr>
                <w:rFonts w:ascii="Times New Roman" w:hAnsi="Times New Roman" w:cs="Times New Roman"/>
                <w:lang w:eastAsia="en-US"/>
              </w:rPr>
              <w:t xml:space="preserve"> анализ слов; сравнивать слова по произношению и написанию</w:t>
            </w:r>
            <w:r w:rsidR="004E5947">
              <w:rPr>
                <w:rFonts w:ascii="Times New Roman" w:hAnsi="Times New Roman" w:cs="Times New Roman"/>
                <w:lang w:eastAsia="en-US"/>
              </w:rPr>
              <w:t>.</w:t>
            </w:r>
            <w:proofErr w:type="gramEnd"/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Выполнение упражнений в тетради, </w:t>
            </w:r>
            <w:r w:rsidR="00563FB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работа с учебником, </w:t>
            </w: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просмотр презентации.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Стр.</w:t>
            </w:r>
            <w:r w:rsidR="004E5947">
              <w:rPr>
                <w:rFonts w:ascii="Times New Roman" w:hAnsi="Times New Roman" w:cs="Times New Roman"/>
                <w:color w:val="000000"/>
                <w:lang w:eastAsia="en-US"/>
              </w:rPr>
              <w:t>52-60</w:t>
            </w:r>
          </w:p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 w:rsidRPr="0063175E"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 xml:space="preserve">Макарова Марина </w:t>
            </w:r>
            <w:r w:rsidRPr="0063175E">
              <w:rPr>
                <w:rFonts w:ascii="Times New Roman" w:hAnsi="Times New Roman" w:cs="Times New Roman"/>
                <w:lang w:eastAsia="en-US"/>
              </w:rPr>
              <w:lastRenderedPageBreak/>
              <w:t>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C3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23.04-29.04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D02592">
            <w:pPr>
              <w:pStyle w:val="a3"/>
              <w:shd w:val="clear" w:color="auto" w:fill="F4F4F4"/>
              <w:spacing w:before="0" w:beforeAutospacing="0" w:after="0" w:afterAutospacing="0"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D02592">
              <w:rPr>
                <w:color w:val="000000" w:themeColor="text1"/>
                <w:sz w:val="22"/>
                <w:szCs w:val="22"/>
                <w:lang w:eastAsia="en-US"/>
              </w:rPr>
              <w:t>Эмоциональные возможности цвета  в царстве радуги-дуги. Основные и составные цвета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  <w:r w:rsidR="004B0DB8">
              <w:t xml:space="preserve"> </w:t>
            </w:r>
            <w:r w:rsidR="004B0DB8">
              <w:lastRenderedPageBreak/>
              <w:t xml:space="preserve">Закрепить умение </w:t>
            </w:r>
            <w:r w:rsidR="004B0DB8" w:rsidRPr="004B0DB8">
              <w:rPr>
                <w:color w:val="000000" w:themeColor="text1"/>
                <w:sz w:val="22"/>
                <w:szCs w:val="22"/>
                <w:lang w:eastAsia="en-US"/>
              </w:rPr>
              <w:t>смешивать краски, получать все цвета радуги, писать акварельными красками радугу, дополнять композицию с радугой своим рисунком.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Выполнение рисунка в альбоме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824C98" w:rsidRPr="0063175E" w:rsidTr="00563FBF">
        <w:trPr>
          <w:trHeight w:val="5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Литературное чтение на родном (русском) языке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C3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24.04-30.04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4B0DB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B0DB8">
              <w:rPr>
                <w:rFonts w:ascii="Times New Roman" w:hAnsi="Times New Roman" w:cs="Times New Roman"/>
                <w:lang w:eastAsia="en-US"/>
              </w:rPr>
              <w:t xml:space="preserve">Упражнения в чтении. Извлечение из текста информации, данной в неявном и явном виде. Умение приводить примеры поступков, подтверждающих характеристику героя. </w:t>
            </w:r>
            <w:proofErr w:type="spellStart"/>
            <w:r w:rsidRPr="004B0DB8">
              <w:rPr>
                <w:rFonts w:ascii="Times New Roman" w:hAnsi="Times New Roman" w:cs="Times New Roman"/>
                <w:lang w:eastAsia="en-US"/>
              </w:rPr>
              <w:t>Н.Юрцевич</w:t>
            </w:r>
            <w:proofErr w:type="spellEnd"/>
            <w:r w:rsidRPr="004B0DB8">
              <w:rPr>
                <w:rFonts w:ascii="Times New Roman" w:hAnsi="Times New Roman" w:cs="Times New Roman"/>
                <w:lang w:eastAsia="en-US"/>
              </w:rPr>
              <w:t xml:space="preserve"> «Интересные камни»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 w:rsidR="00C3602F">
              <w:rPr>
                <w:rFonts w:ascii="Times New Roman" w:hAnsi="Times New Roman" w:cs="Times New Roman"/>
                <w:lang w:eastAsia="en-US"/>
              </w:rPr>
              <w:t xml:space="preserve"> Познакомить с рассказом. </w:t>
            </w:r>
            <w:r>
              <w:rPr>
                <w:rFonts w:ascii="Times New Roman" w:hAnsi="Times New Roman" w:cs="Times New Roman"/>
                <w:lang w:eastAsia="en-US"/>
              </w:rPr>
              <w:t xml:space="preserve">Развивать умение извлекать информацию из текста, </w:t>
            </w:r>
            <w:r w:rsidR="00C3602F">
              <w:rPr>
                <w:rFonts w:ascii="Times New Roman" w:hAnsi="Times New Roman" w:cs="Times New Roman"/>
                <w:lang w:eastAsia="en-US"/>
              </w:rPr>
              <w:t>приводить примеры.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Чтение текста. ответы на вопросы по тексту.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824C98" w:rsidRPr="0063175E" w:rsidTr="00563FBF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rPr>
                <w:rFonts w:ascii="Times New Roman" w:hAnsi="Times New Roman" w:cs="Times New Roman"/>
                <w:lang w:eastAsia="en-US"/>
              </w:rPr>
            </w:pPr>
            <w:r w:rsidRPr="0063175E"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4C98" w:rsidRPr="0063175E" w:rsidRDefault="00C3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24-04.-30.04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98" w:rsidRPr="0063175E" w:rsidRDefault="004B0DB8" w:rsidP="004B0DB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B0DB8">
              <w:rPr>
                <w:rFonts w:ascii="Times New Roman" w:hAnsi="Times New Roman" w:cs="Times New Roman"/>
                <w:lang w:eastAsia="en-US"/>
              </w:rPr>
              <w:t>Подтягивание в висе на высокой перекладине. Подвижная игра «К своим флажкам»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Познакомить с правилами игры, техникой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подтягивания</w:t>
            </w:r>
            <w:r w:rsidRPr="004B0DB8">
              <w:rPr>
                <w:rFonts w:ascii="Times New Roman" w:hAnsi="Times New Roman" w:cs="Times New Roman"/>
                <w:lang w:eastAsia="en-US"/>
              </w:rPr>
              <w:t xml:space="preserve"> в висе на высокой перекладине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ОРУ, игры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4C98" w:rsidRPr="0063175E" w:rsidRDefault="00824C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3175E"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</w:tbl>
    <w:p w:rsidR="00EE11D6" w:rsidRPr="00824C98" w:rsidRDefault="00EE11D6">
      <w:pPr>
        <w:rPr>
          <w:rFonts w:ascii="Times New Roman" w:hAnsi="Times New Roman" w:cs="Times New Roman"/>
        </w:rPr>
      </w:pPr>
    </w:p>
    <w:sectPr w:rsidR="00EE11D6" w:rsidRPr="00824C98" w:rsidSect="00824C9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42C4A"/>
    <w:rsid w:val="000C52FF"/>
    <w:rsid w:val="002D7D72"/>
    <w:rsid w:val="00421F3E"/>
    <w:rsid w:val="004B0DB8"/>
    <w:rsid w:val="004E5947"/>
    <w:rsid w:val="00542C4A"/>
    <w:rsid w:val="00563FBF"/>
    <w:rsid w:val="0063175E"/>
    <w:rsid w:val="00677F19"/>
    <w:rsid w:val="00824C98"/>
    <w:rsid w:val="0097529A"/>
    <w:rsid w:val="009944A0"/>
    <w:rsid w:val="00B257EB"/>
    <w:rsid w:val="00C3602F"/>
    <w:rsid w:val="00D02592"/>
    <w:rsid w:val="00EE11D6"/>
    <w:rsid w:val="00F0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C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4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24C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HP</cp:lastModifiedBy>
  <cp:revision>2</cp:revision>
  <dcterms:created xsi:type="dcterms:W3CDTF">2020-04-19T05:22:00Z</dcterms:created>
  <dcterms:modified xsi:type="dcterms:W3CDTF">2020-04-19T05:22:00Z</dcterms:modified>
</cp:coreProperties>
</file>